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E17A20" w:rsidRPr="00E17A20">
        <w:rPr>
          <w:rFonts w:ascii="Times New Roman" w:hAnsi="Times New Roman" w:cs="Times New Roman"/>
          <w:sz w:val="24"/>
          <w:szCs w:val="24"/>
        </w:rPr>
        <w:t>2</w:t>
      </w:r>
      <w:r w:rsidR="00C445D1">
        <w:rPr>
          <w:rFonts w:ascii="Times New Roman" w:hAnsi="Times New Roman" w:cs="Times New Roman"/>
          <w:sz w:val="24"/>
          <w:szCs w:val="24"/>
        </w:rPr>
        <w:t>6</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C445D1">
        <w:rPr>
          <w:rFonts w:ascii="Times New Roman" w:hAnsi="Times New Roman" w:cs="Times New Roman"/>
          <w:sz w:val="24"/>
          <w:szCs w:val="24"/>
        </w:rPr>
        <w:t>04</w:t>
      </w:r>
      <w:r w:rsidRPr="00A0702C">
        <w:rPr>
          <w:rFonts w:ascii="Times New Roman" w:hAnsi="Times New Roman" w:cs="Times New Roman"/>
          <w:sz w:val="24"/>
          <w:szCs w:val="24"/>
        </w:rPr>
        <w:t>.</w:t>
      </w:r>
      <w:r w:rsidR="00C445D1">
        <w:rPr>
          <w:rFonts w:ascii="Times New Roman" w:hAnsi="Times New Roman" w:cs="Times New Roman"/>
          <w:sz w:val="24"/>
          <w:szCs w:val="24"/>
        </w:rPr>
        <w:t>10</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952"/>
        <w:gridCol w:w="4963"/>
        <w:gridCol w:w="991"/>
        <w:gridCol w:w="709"/>
        <w:gridCol w:w="1133"/>
        <w:gridCol w:w="1136"/>
        <w:gridCol w:w="1842"/>
        <w:gridCol w:w="1784"/>
      </w:tblGrid>
      <w:tr w:rsidR="00E17A20" w:rsidRPr="0088688D" w:rsidTr="00804B7D">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912"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33"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E17A20" w:rsidRPr="0088688D" w:rsidTr="00804B7D">
        <w:trPr>
          <w:trHeight w:val="403"/>
          <w:jc w:val="center"/>
        </w:trPr>
        <w:tc>
          <w:tcPr>
            <w:tcW w:w="209" w:type="pct"/>
            <w:vAlign w:val="center"/>
          </w:tcPr>
          <w:p w:rsidR="00153FE1" w:rsidRPr="0088688D" w:rsidRDefault="00B7095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Среда Пизу</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Среда Пизу предназначена для идентификации </w:t>
            </w:r>
            <w:proofErr w:type="spellStart"/>
            <w:r w:rsidRPr="0088688D">
              <w:rPr>
                <w:rFonts w:ascii="Times New Roman" w:hAnsi="Times New Roman" w:cs="Times New Roman"/>
                <w:sz w:val="20"/>
                <w:szCs w:val="20"/>
              </w:rPr>
              <w:t>коринебактерий</w:t>
            </w:r>
            <w:proofErr w:type="spellEnd"/>
            <w:r w:rsidRPr="0088688D">
              <w:rPr>
                <w:rFonts w:ascii="Times New Roman" w:hAnsi="Times New Roman" w:cs="Times New Roman"/>
                <w:sz w:val="20"/>
                <w:szCs w:val="20"/>
              </w:rPr>
              <w:t xml:space="preserve"> по тесту расщепления </w:t>
            </w:r>
            <w:proofErr w:type="spellStart"/>
            <w:r w:rsidRPr="0088688D">
              <w:rPr>
                <w:rFonts w:ascii="Times New Roman" w:hAnsi="Times New Roman" w:cs="Times New Roman"/>
                <w:sz w:val="20"/>
                <w:szCs w:val="20"/>
              </w:rPr>
              <w:t>цистина</w:t>
            </w:r>
            <w:proofErr w:type="spellEnd"/>
            <w:r w:rsidRPr="0088688D">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88688D">
              <w:rPr>
                <w:rFonts w:ascii="Times New Roman" w:hAnsi="Times New Roman" w:cs="Times New Roman"/>
                <w:sz w:val="20"/>
                <w:szCs w:val="20"/>
              </w:rPr>
              <w:t>гидролизат</w:t>
            </w:r>
            <w:proofErr w:type="spellEnd"/>
            <w:r w:rsidRPr="0088688D">
              <w:rPr>
                <w:rFonts w:ascii="Times New Roman" w:hAnsi="Times New Roman" w:cs="Times New Roman"/>
                <w:sz w:val="20"/>
                <w:szCs w:val="20"/>
              </w:rPr>
              <w:t xml:space="preserve"> казеина, дрожжевой экстракт, мальтоза, натрия хлорид, висмута цитрат, </w:t>
            </w:r>
            <w:proofErr w:type="spellStart"/>
            <w:r w:rsidRPr="0088688D">
              <w:rPr>
                <w:rFonts w:ascii="Times New Roman" w:hAnsi="Times New Roman" w:cs="Times New Roman"/>
                <w:sz w:val="20"/>
                <w:szCs w:val="20"/>
              </w:rPr>
              <w:t>цистин</w:t>
            </w:r>
            <w:proofErr w:type="spellEnd"/>
            <w:r w:rsidRPr="0088688D">
              <w:rPr>
                <w:rFonts w:ascii="Times New Roman" w:hAnsi="Times New Roman" w:cs="Times New Roman"/>
                <w:sz w:val="20"/>
                <w:szCs w:val="20"/>
              </w:rPr>
              <w:t xml:space="preserve">, 8-оксихинолин сернокислый (хинозол), натрия карбонат,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112 050,00</w:t>
            </w:r>
          </w:p>
        </w:tc>
        <w:tc>
          <w:tcPr>
            <w:tcW w:w="351"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28012,5</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B7095B"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антибиотиком с 20% желчью</w:t>
            </w:r>
          </w:p>
        </w:tc>
        <w:tc>
          <w:tcPr>
            <w:tcW w:w="1533" w:type="pct"/>
            <w:vAlign w:val="center"/>
          </w:tcPr>
          <w:p w:rsidR="00134E9C" w:rsidRPr="0088688D" w:rsidRDefault="00134E9C" w:rsidP="00134E9C">
            <w:pPr>
              <w:shd w:val="clear" w:color="auto" w:fill="FFFFFF"/>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3500,00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3500,00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B7095B" w:rsidP="00134E9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с </w:t>
            </w:r>
            <w:proofErr w:type="spellStart"/>
            <w:r w:rsidRPr="0088688D">
              <w:rPr>
                <w:rFonts w:ascii="Times New Roman" w:hAnsi="Times New Roman" w:cs="Times New Roman"/>
                <w:sz w:val="20"/>
                <w:szCs w:val="20"/>
              </w:rPr>
              <w:t>оптохином</w:t>
            </w:r>
            <w:proofErr w:type="spellEnd"/>
          </w:p>
        </w:tc>
        <w:tc>
          <w:tcPr>
            <w:tcW w:w="1533" w:type="pct"/>
            <w:vAlign w:val="center"/>
          </w:tcPr>
          <w:p w:rsidR="00134E9C" w:rsidRPr="0088688D" w:rsidRDefault="00134E9C" w:rsidP="00134E9C">
            <w:pPr>
              <w:pStyle w:val="a4"/>
              <w:spacing w:after="0" w:line="240" w:lineRule="auto"/>
              <w:ind w:left="34"/>
              <w:rPr>
                <w:rFonts w:ascii="Times New Roman" w:eastAsiaTheme="minorHAnsi" w:hAnsi="Times New Roman" w:cs="Times New Roman"/>
                <w:sz w:val="20"/>
                <w:szCs w:val="20"/>
                <w:lang w:eastAsia="en-US"/>
              </w:rPr>
            </w:pPr>
            <w:r w:rsidRPr="0088688D">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5930,00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5930,00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Сыворотка</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сыворотка КРС жидкая для культур клеток, стерильная, мелкой расфасовки, флаконы по 100мл</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w:t>
            </w:r>
          </w:p>
        </w:tc>
        <w:tc>
          <w:tcPr>
            <w:tcW w:w="350" w:type="pct"/>
            <w:vAlign w:val="center"/>
          </w:tcPr>
          <w:p w:rsidR="004740B0" w:rsidRPr="0088688D" w:rsidRDefault="00716FC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7900,00</w:t>
            </w:r>
          </w:p>
        </w:tc>
        <w:tc>
          <w:tcPr>
            <w:tcW w:w="351" w:type="pct"/>
            <w:vAlign w:val="center"/>
          </w:tcPr>
          <w:p w:rsidR="004740B0" w:rsidRPr="0088688D" w:rsidRDefault="00716FC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39 500,00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Ви-РПГА №3 Набор реагентов</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Действующим началом </w:t>
            </w:r>
            <w:proofErr w:type="spellStart"/>
            <w:r w:rsidRPr="0088688D">
              <w:rPr>
                <w:rFonts w:ascii="Times New Roman" w:hAnsi="Times New Roman" w:cs="Times New Roman"/>
                <w:sz w:val="20"/>
                <w:szCs w:val="20"/>
              </w:rPr>
              <w:t>диагностикума</w:t>
            </w:r>
            <w:proofErr w:type="spellEnd"/>
            <w:r w:rsidRPr="0088688D">
              <w:rPr>
                <w:rFonts w:ascii="Times New Roman" w:hAnsi="Times New Roman" w:cs="Times New Roman"/>
                <w:sz w:val="20"/>
                <w:szCs w:val="20"/>
              </w:rPr>
              <w:t xml:space="preserve"> является Ви-антиген, фиксированный на поверхности эритроцитов. При взаимодействии с сыворотками, содержащими антитела к </w:t>
            </w:r>
            <w:proofErr w:type="spellStart"/>
            <w:r w:rsidRPr="0088688D">
              <w:rPr>
                <w:rFonts w:ascii="Times New Roman" w:hAnsi="Times New Roman" w:cs="Times New Roman"/>
                <w:sz w:val="20"/>
                <w:szCs w:val="20"/>
              </w:rPr>
              <w:t>Виантигену</w:t>
            </w:r>
            <w:proofErr w:type="spellEnd"/>
            <w:r w:rsidRPr="0088688D">
              <w:rPr>
                <w:rFonts w:ascii="Times New Roman" w:hAnsi="Times New Roman" w:cs="Times New Roman"/>
                <w:sz w:val="20"/>
                <w:szCs w:val="20"/>
              </w:rPr>
              <w:t xml:space="preserve">, наблюдается феномен агглютинации эритроцитов. </w:t>
            </w:r>
            <w:proofErr w:type="spellStart"/>
            <w:r w:rsidRPr="0088688D">
              <w:rPr>
                <w:rFonts w:ascii="Times New Roman" w:hAnsi="Times New Roman" w:cs="Times New Roman"/>
                <w:sz w:val="20"/>
                <w:szCs w:val="20"/>
              </w:rPr>
              <w:t>Диагностикум</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эритроцитарный</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сальмонеллезный</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Виантигенный</w:t>
            </w:r>
            <w:proofErr w:type="spellEnd"/>
            <w:r w:rsidRPr="0088688D">
              <w:rPr>
                <w:rFonts w:ascii="Times New Roman" w:hAnsi="Times New Roman" w:cs="Times New Roman"/>
                <w:sz w:val="20"/>
                <w:szCs w:val="20"/>
              </w:rPr>
              <w:t xml:space="preserve">, который представляет собой 0,75 % взвесь </w:t>
            </w:r>
            <w:proofErr w:type="spellStart"/>
            <w:r w:rsidRPr="0088688D">
              <w:rPr>
                <w:rFonts w:ascii="Times New Roman" w:hAnsi="Times New Roman" w:cs="Times New Roman"/>
                <w:sz w:val="20"/>
                <w:szCs w:val="20"/>
              </w:rPr>
              <w:t>формалинизированных</w:t>
            </w:r>
            <w:proofErr w:type="spellEnd"/>
            <w:r w:rsidRPr="0088688D">
              <w:rPr>
                <w:rFonts w:ascii="Times New Roman" w:hAnsi="Times New Roman" w:cs="Times New Roman"/>
                <w:sz w:val="20"/>
                <w:szCs w:val="20"/>
              </w:rPr>
              <w:t xml:space="preserve"> и сенсибилизированных Ви-антигеном эритроцитов человека </w:t>
            </w:r>
            <w:proofErr w:type="gramStart"/>
            <w:r w:rsidRPr="0088688D">
              <w:rPr>
                <w:rFonts w:ascii="Times New Roman" w:hAnsi="Times New Roman" w:cs="Times New Roman"/>
                <w:sz w:val="20"/>
                <w:szCs w:val="20"/>
              </w:rPr>
              <w:t>О</w:t>
            </w:r>
            <w:proofErr w:type="gramEnd"/>
            <w:r w:rsidRPr="0088688D">
              <w:rPr>
                <w:rFonts w:ascii="Times New Roman" w:hAnsi="Times New Roman" w:cs="Times New Roman"/>
                <w:sz w:val="20"/>
                <w:szCs w:val="20"/>
              </w:rPr>
              <w:t xml:space="preserve"> (I) группы крови в </w:t>
            </w:r>
            <w:proofErr w:type="spellStart"/>
            <w:r w:rsidRPr="0088688D">
              <w:rPr>
                <w:rFonts w:ascii="Times New Roman" w:hAnsi="Times New Roman" w:cs="Times New Roman"/>
                <w:sz w:val="20"/>
                <w:szCs w:val="20"/>
              </w:rPr>
              <w:lastRenderedPageBreak/>
              <w:t>фос-фатном</w:t>
            </w:r>
            <w:proofErr w:type="spellEnd"/>
            <w:r w:rsidRPr="0088688D">
              <w:rPr>
                <w:rFonts w:ascii="Times New Roman" w:hAnsi="Times New Roman" w:cs="Times New Roman"/>
                <w:sz w:val="20"/>
                <w:szCs w:val="20"/>
              </w:rPr>
              <w:t xml:space="preserve"> буферном растворе (рН- 7,2 ± 0,2; концентрация - 0,06 моль/л). Консервант - формалин. Гомогенная суспензия коричневого цвета без хлопьев; при отстаивании образуется 2 слоя: плотный коричневый осадок эритроцитов и прозрачная </w:t>
            </w:r>
            <w:proofErr w:type="spellStart"/>
            <w:r w:rsidRPr="0088688D">
              <w:rPr>
                <w:rFonts w:ascii="Times New Roman" w:hAnsi="Times New Roman" w:cs="Times New Roman"/>
                <w:sz w:val="20"/>
                <w:szCs w:val="20"/>
              </w:rPr>
              <w:t>желтоватаянадосадочная</w:t>
            </w:r>
            <w:proofErr w:type="spellEnd"/>
            <w:r w:rsidRPr="0088688D">
              <w:rPr>
                <w:rFonts w:ascii="Times New Roman" w:hAnsi="Times New Roman" w:cs="Times New Roman"/>
                <w:sz w:val="20"/>
                <w:szCs w:val="20"/>
              </w:rPr>
              <w:t xml:space="preserve"> жидкость 1 флакон-8 мл. Предназначен для выявления в сыворотке крови человека специфических антител к Ви-антигену сальмонелл тифа в реакции пассивной гемагглютинации (РПГА).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набор</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97 980,00</w:t>
            </w:r>
          </w:p>
        </w:tc>
        <w:tc>
          <w:tcPr>
            <w:tcW w:w="351"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97 980,00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6</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 xml:space="preserve">Бактериофаг </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Бактериофаг </w:t>
            </w:r>
            <w:proofErr w:type="spellStart"/>
            <w:r w:rsidRPr="0088688D">
              <w:rPr>
                <w:rFonts w:ascii="Times New Roman" w:hAnsi="Times New Roman" w:cs="Times New Roman"/>
                <w:sz w:val="20"/>
                <w:szCs w:val="20"/>
              </w:rPr>
              <w:t>дизентирийный</w:t>
            </w:r>
            <w:proofErr w:type="spellEnd"/>
            <w:r w:rsidRPr="0088688D">
              <w:rPr>
                <w:rFonts w:ascii="Times New Roman" w:hAnsi="Times New Roman" w:cs="Times New Roman"/>
                <w:sz w:val="20"/>
                <w:szCs w:val="20"/>
              </w:rPr>
              <w:t xml:space="preserve"> поливалентный (жидкий) 20мл</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351"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FE7302" w:rsidRPr="0088688D" w:rsidTr="00804B7D">
        <w:trPr>
          <w:trHeight w:val="403"/>
          <w:jc w:val="center"/>
        </w:trPr>
        <w:tc>
          <w:tcPr>
            <w:tcW w:w="209" w:type="pct"/>
            <w:vAlign w:val="center"/>
          </w:tcPr>
          <w:p w:rsidR="00FE7302" w:rsidRPr="0088688D" w:rsidRDefault="00B7095B" w:rsidP="00FE73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12" w:type="pct"/>
            <w:vAlign w:val="center"/>
          </w:tcPr>
          <w:p w:rsidR="00FE7302" w:rsidRPr="0088688D" w:rsidRDefault="00FE7302" w:rsidP="00FE7302">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 xml:space="preserve">Бактериофаг </w:t>
            </w:r>
          </w:p>
        </w:tc>
        <w:tc>
          <w:tcPr>
            <w:tcW w:w="1533" w:type="pct"/>
            <w:vAlign w:val="center"/>
          </w:tcPr>
          <w:p w:rsidR="00FE7302" w:rsidRPr="0088688D" w:rsidRDefault="00FE7302" w:rsidP="00FE7302">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Бактериофаг </w:t>
            </w:r>
            <w:proofErr w:type="spellStart"/>
            <w:r w:rsidRPr="0088688D">
              <w:rPr>
                <w:rFonts w:ascii="Times New Roman" w:hAnsi="Times New Roman" w:cs="Times New Roman"/>
                <w:sz w:val="20"/>
                <w:szCs w:val="20"/>
              </w:rPr>
              <w:t>сальмонелезный</w:t>
            </w:r>
            <w:proofErr w:type="spellEnd"/>
            <w:r w:rsidRPr="0088688D">
              <w:rPr>
                <w:rFonts w:ascii="Times New Roman" w:hAnsi="Times New Roman" w:cs="Times New Roman"/>
                <w:sz w:val="20"/>
                <w:szCs w:val="20"/>
              </w:rPr>
              <w:t xml:space="preserve"> поливалентный АВС</w:t>
            </w:r>
            <w:r w:rsidRPr="0088688D">
              <w:rPr>
                <w:rFonts w:ascii="Times New Roman" w:hAnsi="Times New Roman" w:cs="Times New Roman"/>
                <w:sz w:val="20"/>
                <w:szCs w:val="20"/>
                <w:lang w:val="en-US"/>
              </w:rPr>
              <w:t>DE</w:t>
            </w:r>
            <w:r w:rsidRPr="0088688D">
              <w:rPr>
                <w:rFonts w:ascii="Times New Roman" w:hAnsi="Times New Roman" w:cs="Times New Roman"/>
                <w:sz w:val="20"/>
                <w:szCs w:val="20"/>
              </w:rPr>
              <w:t xml:space="preserve"> (жидкий) 20мл</w:t>
            </w:r>
          </w:p>
        </w:tc>
        <w:tc>
          <w:tcPr>
            <w:tcW w:w="306" w:type="pct"/>
            <w:vAlign w:val="center"/>
          </w:tcPr>
          <w:p w:rsidR="00FE7302" w:rsidRPr="0088688D" w:rsidRDefault="00FE7302" w:rsidP="00FE7302">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351"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569"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912" w:type="pct"/>
          </w:tcPr>
          <w:p w:rsidR="00B7095B" w:rsidRDefault="00B7095B" w:rsidP="005F3BD1">
            <w:pPr>
              <w:rPr>
                <w:rFonts w:ascii="Times New Roman" w:hAnsi="Times New Roman" w:cs="Times New Roman"/>
                <w:sz w:val="20"/>
                <w:szCs w:val="20"/>
              </w:rPr>
            </w:pPr>
          </w:p>
          <w:p w:rsidR="004740B0" w:rsidRPr="0088688D" w:rsidRDefault="004740B0" w:rsidP="005F3BD1">
            <w:pPr>
              <w:rPr>
                <w:rFonts w:ascii="Times New Roman" w:hAnsi="Times New Roman" w:cs="Times New Roman"/>
                <w:sz w:val="20"/>
                <w:szCs w:val="20"/>
              </w:rPr>
            </w:pPr>
            <w:r w:rsidRPr="0088688D">
              <w:rPr>
                <w:rFonts w:ascii="Times New Roman" w:hAnsi="Times New Roman" w:cs="Times New Roman"/>
                <w:sz w:val="20"/>
                <w:szCs w:val="20"/>
              </w:rPr>
              <w:t>Сыворотка</w:t>
            </w:r>
            <w:r w:rsidR="005F3BD1">
              <w:rPr>
                <w:rFonts w:ascii="Times New Roman" w:hAnsi="Times New Roman" w:cs="Times New Roman"/>
                <w:sz w:val="20"/>
                <w:szCs w:val="20"/>
              </w:rPr>
              <w:t xml:space="preserve"> </w:t>
            </w:r>
            <w:proofErr w:type="spellStart"/>
            <w:r w:rsidR="005F3BD1">
              <w:rPr>
                <w:rFonts w:ascii="Times New Roman" w:hAnsi="Times New Roman" w:cs="Times New Roman"/>
                <w:sz w:val="20"/>
                <w:szCs w:val="20"/>
              </w:rPr>
              <w:t>ш</w:t>
            </w:r>
            <w:r w:rsidR="005F3BD1" w:rsidRPr="0088688D">
              <w:rPr>
                <w:rFonts w:ascii="Times New Roman" w:hAnsi="Times New Roman" w:cs="Times New Roman"/>
                <w:sz w:val="20"/>
                <w:szCs w:val="20"/>
              </w:rPr>
              <w:t>геллезная</w:t>
            </w:r>
            <w:proofErr w:type="spell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поливалентная ОКА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825DB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27 335,00</w:t>
            </w:r>
          </w:p>
        </w:tc>
        <w:tc>
          <w:tcPr>
            <w:tcW w:w="351" w:type="pct"/>
            <w:vAlign w:val="center"/>
          </w:tcPr>
          <w:p w:rsidR="004740B0" w:rsidRPr="0088688D" w:rsidRDefault="00825DB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54 670,00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Селективный бульон для стрептококков</w:t>
            </w:r>
          </w:p>
        </w:tc>
        <w:tc>
          <w:tcPr>
            <w:tcW w:w="1533" w:type="pct"/>
            <w:vAlign w:val="center"/>
          </w:tcPr>
          <w:p w:rsidR="003A3FFD" w:rsidRDefault="003A3FFD" w:rsidP="003A3FFD">
            <w:pPr>
              <w:rPr>
                <w:rFonts w:ascii="Times New Roman" w:hAnsi="Times New Roman" w:cs="Times New Roman"/>
                <w:sz w:val="20"/>
                <w:szCs w:val="20"/>
              </w:rPr>
            </w:pPr>
          </w:p>
          <w:p w:rsidR="003A3FFD" w:rsidRPr="00B14CEB" w:rsidRDefault="003A3FFD" w:rsidP="003A3FFD">
            <w:pPr>
              <w:rPr>
                <w:rFonts w:ascii="Times New Roman" w:hAnsi="Times New Roman" w:cs="Times New Roman"/>
                <w:sz w:val="20"/>
                <w:szCs w:val="20"/>
              </w:rPr>
            </w:pPr>
            <w:r w:rsidRPr="00B14CEB">
              <w:rPr>
                <w:rFonts w:ascii="Times New Roman" w:hAnsi="Times New Roman" w:cs="Times New Roman"/>
                <w:sz w:val="20"/>
                <w:szCs w:val="20"/>
              </w:rPr>
              <w:t>Бульонная среда для селективного выделения и подсчета всех вариантов стрептококков, включая бета-гемолитические группы А</w:t>
            </w:r>
          </w:p>
          <w:p w:rsidR="007D494F" w:rsidRPr="007D494F" w:rsidRDefault="007D494F" w:rsidP="004740B0">
            <w:pPr>
              <w:spacing w:after="0" w:line="240" w:lineRule="auto"/>
              <w:rPr>
                <w:rFonts w:ascii="Times New Roman" w:hAnsi="Times New Roman" w:cs="Times New Roman"/>
                <w:color w:val="111111"/>
                <w:sz w:val="20"/>
                <w:szCs w:val="20"/>
                <w:shd w:val="clear" w:color="auto" w:fill="F1EEE7"/>
              </w:rPr>
            </w:pP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103 200,00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25 800,00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Default="00B7095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p w:rsidR="00B7095B" w:rsidRPr="0088688D" w:rsidRDefault="00B7095B" w:rsidP="004740B0">
            <w:pPr>
              <w:spacing w:after="0" w:line="240" w:lineRule="auto"/>
              <w:jc w:val="center"/>
              <w:rPr>
                <w:rFonts w:ascii="Times New Roman" w:hAnsi="Times New Roman" w:cs="Times New Roman"/>
                <w:sz w:val="20"/>
                <w:szCs w:val="20"/>
              </w:rPr>
            </w:pP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Серова (</w:t>
            </w:r>
            <w:proofErr w:type="spellStart"/>
            <w:r w:rsidRPr="0088688D">
              <w:rPr>
                <w:rFonts w:ascii="Times New Roman" w:hAnsi="Times New Roman" w:cs="Times New Roman"/>
                <w:sz w:val="20"/>
                <w:szCs w:val="20"/>
              </w:rPr>
              <w:t>иерсиниеагар</w:t>
            </w:r>
            <w:proofErr w:type="spellEnd"/>
            <w:r w:rsidRPr="0088688D">
              <w:rPr>
                <w:rFonts w:ascii="Times New Roman" w:hAnsi="Times New Roman" w:cs="Times New Roman"/>
                <w:sz w:val="20"/>
                <w:szCs w:val="20"/>
              </w:rPr>
              <w:t>)</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shd w:val="clear" w:color="auto" w:fill="FFFFFF"/>
              </w:rPr>
              <w:t xml:space="preserve">Питательная среда для выделения возбудителей кишечного </w:t>
            </w:r>
            <w:proofErr w:type="spellStart"/>
            <w:r w:rsidRPr="0088688D">
              <w:rPr>
                <w:rFonts w:ascii="Times New Roman" w:hAnsi="Times New Roman" w:cs="Times New Roman"/>
                <w:sz w:val="20"/>
                <w:szCs w:val="20"/>
                <w:shd w:val="clear" w:color="auto" w:fill="FFFFFF"/>
              </w:rPr>
              <w:t>иерсиниоза</w:t>
            </w:r>
            <w:proofErr w:type="spellEnd"/>
            <w:r w:rsidRPr="0088688D">
              <w:rPr>
                <w:rFonts w:ascii="Times New Roman" w:hAnsi="Times New Roman" w:cs="Times New Roman"/>
                <w:sz w:val="20"/>
                <w:szCs w:val="20"/>
                <w:shd w:val="clear" w:color="auto" w:fill="FFFFFF"/>
              </w:rPr>
              <w:t xml:space="preserve"> и псевдотуберкулеза сухая</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103 480,00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25 870,00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912"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759" w:type="pct"/>
            <w:gridSpan w:val="5"/>
            <w:vAlign w:val="center"/>
          </w:tcPr>
          <w:p w:rsidR="00134E9C" w:rsidRPr="00264C02" w:rsidRDefault="00FA5B24" w:rsidP="00580D9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308 262,50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3D05"/>
    <w:rsid w:val="00044F0B"/>
    <w:rsid w:val="000453A1"/>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3BA6"/>
    <w:rsid w:val="00097C27"/>
    <w:rsid w:val="00097CAC"/>
    <w:rsid w:val="000A2193"/>
    <w:rsid w:val="000B0A1F"/>
    <w:rsid w:val="000B0BD4"/>
    <w:rsid w:val="000B17F0"/>
    <w:rsid w:val="000B3CCE"/>
    <w:rsid w:val="000B632A"/>
    <w:rsid w:val="000C2913"/>
    <w:rsid w:val="000C2972"/>
    <w:rsid w:val="000C370F"/>
    <w:rsid w:val="000C39ED"/>
    <w:rsid w:val="000C5183"/>
    <w:rsid w:val="000C6D46"/>
    <w:rsid w:val="000E2271"/>
    <w:rsid w:val="000E4CF1"/>
    <w:rsid w:val="000E543A"/>
    <w:rsid w:val="000E59C9"/>
    <w:rsid w:val="000E7D5B"/>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A9A"/>
    <w:rsid w:val="001A26B0"/>
    <w:rsid w:val="001A43A7"/>
    <w:rsid w:val="001A4415"/>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57FD"/>
    <w:rsid w:val="00376040"/>
    <w:rsid w:val="0037759F"/>
    <w:rsid w:val="00381CA0"/>
    <w:rsid w:val="003831E2"/>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C09AF"/>
    <w:rsid w:val="003C0F1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464DC"/>
    <w:rsid w:val="004548E8"/>
    <w:rsid w:val="0046028A"/>
    <w:rsid w:val="00461888"/>
    <w:rsid w:val="00461CFE"/>
    <w:rsid w:val="00463290"/>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2004"/>
    <w:rsid w:val="005631EB"/>
    <w:rsid w:val="00563EB1"/>
    <w:rsid w:val="00563F7F"/>
    <w:rsid w:val="00566880"/>
    <w:rsid w:val="005670BD"/>
    <w:rsid w:val="00567E4A"/>
    <w:rsid w:val="00570F62"/>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7168"/>
    <w:rsid w:val="006575C6"/>
    <w:rsid w:val="00660C6F"/>
    <w:rsid w:val="0066207C"/>
    <w:rsid w:val="00673639"/>
    <w:rsid w:val="00676C0A"/>
    <w:rsid w:val="0068189B"/>
    <w:rsid w:val="00683100"/>
    <w:rsid w:val="006846F0"/>
    <w:rsid w:val="00685F0A"/>
    <w:rsid w:val="006900B6"/>
    <w:rsid w:val="0069019B"/>
    <w:rsid w:val="00691B13"/>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280B"/>
    <w:rsid w:val="007B4434"/>
    <w:rsid w:val="007B48C8"/>
    <w:rsid w:val="007B7152"/>
    <w:rsid w:val="007C148A"/>
    <w:rsid w:val="007C2542"/>
    <w:rsid w:val="007C2FC6"/>
    <w:rsid w:val="007C4778"/>
    <w:rsid w:val="007C4D55"/>
    <w:rsid w:val="007C6616"/>
    <w:rsid w:val="007C6EF2"/>
    <w:rsid w:val="007D043C"/>
    <w:rsid w:val="007D37CF"/>
    <w:rsid w:val="007D494F"/>
    <w:rsid w:val="007E1577"/>
    <w:rsid w:val="007E2EE1"/>
    <w:rsid w:val="007E3494"/>
    <w:rsid w:val="007F1B3B"/>
    <w:rsid w:val="007F2ABC"/>
    <w:rsid w:val="007F3B00"/>
    <w:rsid w:val="007F61E8"/>
    <w:rsid w:val="007F75D7"/>
    <w:rsid w:val="00801DBF"/>
    <w:rsid w:val="00804B7D"/>
    <w:rsid w:val="00806D9C"/>
    <w:rsid w:val="00812E8B"/>
    <w:rsid w:val="008132A2"/>
    <w:rsid w:val="00816DE1"/>
    <w:rsid w:val="00821049"/>
    <w:rsid w:val="00821B94"/>
    <w:rsid w:val="008221A7"/>
    <w:rsid w:val="00824499"/>
    <w:rsid w:val="0082547D"/>
    <w:rsid w:val="00825DBB"/>
    <w:rsid w:val="008373BA"/>
    <w:rsid w:val="00837A34"/>
    <w:rsid w:val="00844563"/>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4B9D"/>
    <w:rsid w:val="00886765"/>
    <w:rsid w:val="0088688D"/>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A9F"/>
    <w:rsid w:val="008D2F35"/>
    <w:rsid w:val="008D34BE"/>
    <w:rsid w:val="008D61A9"/>
    <w:rsid w:val="008D6654"/>
    <w:rsid w:val="008D7FD1"/>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7041"/>
    <w:rsid w:val="00917FBA"/>
    <w:rsid w:val="00921BDC"/>
    <w:rsid w:val="00926BBF"/>
    <w:rsid w:val="00930D67"/>
    <w:rsid w:val="00930FE5"/>
    <w:rsid w:val="00934726"/>
    <w:rsid w:val="00934AEE"/>
    <w:rsid w:val="009376AF"/>
    <w:rsid w:val="0094232E"/>
    <w:rsid w:val="0094280C"/>
    <w:rsid w:val="0094338E"/>
    <w:rsid w:val="009437E1"/>
    <w:rsid w:val="00943AF4"/>
    <w:rsid w:val="00944BBA"/>
    <w:rsid w:val="00953D71"/>
    <w:rsid w:val="0095503D"/>
    <w:rsid w:val="009575D6"/>
    <w:rsid w:val="009602B8"/>
    <w:rsid w:val="009626EC"/>
    <w:rsid w:val="009630FC"/>
    <w:rsid w:val="00963687"/>
    <w:rsid w:val="009637C4"/>
    <w:rsid w:val="009668D7"/>
    <w:rsid w:val="00966C70"/>
    <w:rsid w:val="009675E3"/>
    <w:rsid w:val="00972636"/>
    <w:rsid w:val="00976785"/>
    <w:rsid w:val="00977E79"/>
    <w:rsid w:val="0098147F"/>
    <w:rsid w:val="0098319C"/>
    <w:rsid w:val="0098321F"/>
    <w:rsid w:val="009862D0"/>
    <w:rsid w:val="00987FFC"/>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C6A"/>
    <w:rsid w:val="009D2ED8"/>
    <w:rsid w:val="009D793E"/>
    <w:rsid w:val="009E2F7B"/>
    <w:rsid w:val="009E4BE2"/>
    <w:rsid w:val="009E6C1D"/>
    <w:rsid w:val="009F50BA"/>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194B"/>
    <w:rsid w:val="00A46F59"/>
    <w:rsid w:val="00A517A7"/>
    <w:rsid w:val="00A5202F"/>
    <w:rsid w:val="00A54A8C"/>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E08FD"/>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37C7B"/>
    <w:rsid w:val="00B416F4"/>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6F2E"/>
    <w:rsid w:val="00CE154E"/>
    <w:rsid w:val="00CE1669"/>
    <w:rsid w:val="00CE1920"/>
    <w:rsid w:val="00CE3A52"/>
    <w:rsid w:val="00CE529D"/>
    <w:rsid w:val="00CE57E4"/>
    <w:rsid w:val="00CE65DA"/>
    <w:rsid w:val="00CF5773"/>
    <w:rsid w:val="00CF59A4"/>
    <w:rsid w:val="00CF667D"/>
    <w:rsid w:val="00D000A5"/>
    <w:rsid w:val="00D02030"/>
    <w:rsid w:val="00D0345D"/>
    <w:rsid w:val="00D07274"/>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505BB"/>
    <w:rsid w:val="00D511FD"/>
    <w:rsid w:val="00D51F43"/>
    <w:rsid w:val="00D53F56"/>
    <w:rsid w:val="00D56F3A"/>
    <w:rsid w:val="00D60711"/>
    <w:rsid w:val="00D6178A"/>
    <w:rsid w:val="00D66181"/>
    <w:rsid w:val="00D66444"/>
    <w:rsid w:val="00D669AC"/>
    <w:rsid w:val="00D66BCC"/>
    <w:rsid w:val="00D66D83"/>
    <w:rsid w:val="00D725F0"/>
    <w:rsid w:val="00D73ACE"/>
    <w:rsid w:val="00D73B10"/>
    <w:rsid w:val="00D74EF1"/>
    <w:rsid w:val="00D75B58"/>
    <w:rsid w:val="00D7689E"/>
    <w:rsid w:val="00D77A00"/>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2045"/>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9AC"/>
    <w:rsid w:val="00FB45B2"/>
    <w:rsid w:val="00FB4B16"/>
    <w:rsid w:val="00FB5166"/>
    <w:rsid w:val="00FB63A9"/>
    <w:rsid w:val="00FB776C"/>
    <w:rsid w:val="00FB7E53"/>
    <w:rsid w:val="00FC1950"/>
    <w:rsid w:val="00FC53F5"/>
    <w:rsid w:val="00FC657D"/>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828DD-FC6B-4FFB-A78F-A570CA79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29926</TotalTime>
  <Pages>2</Pages>
  <Words>656</Words>
  <Characters>3745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545</cp:revision>
  <cp:lastPrinted>2022-02-21T10:11:00Z</cp:lastPrinted>
  <dcterms:created xsi:type="dcterms:W3CDTF">2018-05-25T08:38:00Z</dcterms:created>
  <dcterms:modified xsi:type="dcterms:W3CDTF">2022-10-03T09:45:00Z</dcterms:modified>
</cp:coreProperties>
</file>